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B9EF" w14:textId="21CD4A96" w:rsidR="005E14A6" w:rsidRPr="007B6D5E" w:rsidRDefault="00EC2276" w:rsidP="005E14A6">
      <w:pPr>
        <w:widowControl w:val="0"/>
        <w:jc w:val="both"/>
        <w:rPr>
          <w:rFonts w:asciiTheme="majorHAnsi" w:eastAsiaTheme="minorEastAsia" w:hAnsiTheme="majorHAnsi" w:cstheme="minorBidi"/>
          <w:b/>
          <w:i/>
          <w:kern w:val="2"/>
          <w:sz w:val="44"/>
          <w:szCs w:val="44"/>
        </w:rPr>
      </w:pPr>
      <w:r w:rsidRPr="007B6D5E">
        <w:rPr>
          <w:rFonts w:asciiTheme="majorHAnsi" w:eastAsiaTheme="minorEastAsia" w:hAnsiTheme="majorHAnsi" w:cstheme="minorBidi"/>
          <w:b/>
          <w:i/>
          <w:kern w:val="2"/>
          <w:sz w:val="44"/>
          <w:szCs w:val="44"/>
        </w:rPr>
        <w:t>Transport</w:t>
      </w:r>
      <w:r w:rsidRPr="007B6D5E">
        <w:rPr>
          <w:rFonts w:asciiTheme="majorHAnsi" w:eastAsiaTheme="minorEastAsia" w:hAnsiTheme="majorHAnsi" w:cstheme="minorBidi" w:hint="eastAsia"/>
          <w:b/>
          <w:i/>
          <w:kern w:val="2"/>
          <w:sz w:val="44"/>
          <w:szCs w:val="44"/>
        </w:rPr>
        <w:t xml:space="preserve"> Vehicle Pass</w:t>
      </w:r>
      <w:r w:rsidR="005E14A6" w:rsidRPr="007B6D5E">
        <w:rPr>
          <w:rFonts w:asciiTheme="majorHAnsi" w:eastAsiaTheme="minorEastAsia" w:hAnsiTheme="majorHAnsi" w:cstheme="minorBidi"/>
          <w:b/>
          <w:i/>
          <w:kern w:val="2"/>
          <w:sz w:val="44"/>
          <w:szCs w:val="44"/>
        </w:rPr>
        <w:t>（</w:t>
      </w:r>
      <w:r w:rsidRPr="007B6D5E">
        <w:rPr>
          <w:rFonts w:asciiTheme="majorHAnsi" w:eastAsiaTheme="minorEastAsia" w:hAnsiTheme="majorHAnsi" w:cstheme="minorBidi" w:hint="eastAsia"/>
          <w:b/>
          <w:i/>
          <w:kern w:val="2"/>
          <w:sz w:val="44"/>
          <w:szCs w:val="44"/>
        </w:rPr>
        <w:t>Truck Pass</w:t>
      </w:r>
      <w:r w:rsidR="005E14A6" w:rsidRPr="007B6D5E">
        <w:rPr>
          <w:rFonts w:asciiTheme="majorHAnsi" w:eastAsiaTheme="minorEastAsia" w:hAnsiTheme="majorHAnsi" w:cstheme="minorBidi"/>
          <w:b/>
          <w:i/>
          <w:kern w:val="2"/>
          <w:sz w:val="44"/>
          <w:szCs w:val="44"/>
        </w:rPr>
        <w:t>）</w:t>
      </w:r>
    </w:p>
    <w:p w14:paraId="2E76D0C1" w14:textId="77777777" w:rsidR="005E14A6" w:rsidRPr="00EA0F94" w:rsidRDefault="005E14A6" w:rsidP="005E14A6">
      <w:pPr>
        <w:rPr>
          <w:rFonts w:asciiTheme="majorHAnsi" w:hAnsiTheme="majorHAnsi"/>
          <w:color w:val="000000" w:themeColor="text1"/>
          <w:sz w:val="21"/>
          <w:szCs w:val="21"/>
        </w:rPr>
      </w:pPr>
    </w:p>
    <w:p w14:paraId="1F33482B" w14:textId="77777777" w:rsidR="005E14A6" w:rsidRPr="00EA0F94" w:rsidRDefault="00EC2276" w:rsidP="00EC2276">
      <w:pPr>
        <w:pStyle w:val="ac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1"/>
          <w:szCs w:val="21"/>
        </w:rPr>
      </w:pPr>
      <w:r w:rsidRPr="00EC2276">
        <w:rPr>
          <w:rFonts w:asciiTheme="majorHAnsi" w:hAnsiTheme="majorHAnsi"/>
          <w:color w:val="000000" w:themeColor="text1"/>
          <w:sz w:val="21"/>
          <w:szCs w:val="21"/>
        </w:rPr>
        <w:t xml:space="preserve">When the exhibits and booth building materials </w:t>
      </w:r>
      <w:r>
        <w:rPr>
          <w:rFonts w:asciiTheme="majorHAnsi" w:hAnsiTheme="majorHAnsi" w:hint="eastAsia"/>
          <w:color w:val="000000" w:themeColor="text1"/>
          <w:sz w:val="21"/>
          <w:szCs w:val="21"/>
        </w:rPr>
        <w:t>will transported into</w:t>
      </w:r>
      <w:r w:rsidRPr="00EC2276">
        <w:rPr>
          <w:rFonts w:asciiTheme="majorHAnsi" w:hAnsiTheme="majorHAnsi"/>
          <w:color w:val="000000" w:themeColor="text1"/>
          <w:sz w:val="21"/>
          <w:szCs w:val="21"/>
        </w:rPr>
        <w:t xml:space="preserve"> the exhibition hall, </w:t>
      </w:r>
      <w:r>
        <w:rPr>
          <w:rFonts w:asciiTheme="majorHAnsi" w:hAnsiTheme="majorHAnsi" w:hint="eastAsia"/>
          <w:color w:val="000000" w:themeColor="text1"/>
          <w:sz w:val="21"/>
          <w:szCs w:val="21"/>
        </w:rPr>
        <w:t xml:space="preserve">the builder or exhibitor </w:t>
      </w:r>
      <w:r w:rsidRPr="00EC2276">
        <w:rPr>
          <w:rFonts w:asciiTheme="majorHAnsi" w:hAnsiTheme="majorHAnsi"/>
          <w:color w:val="000000" w:themeColor="text1"/>
          <w:sz w:val="21"/>
          <w:szCs w:val="21"/>
        </w:rPr>
        <w:t xml:space="preserve"> must apply for the </w:t>
      </w:r>
      <w:r>
        <w:rPr>
          <w:rFonts w:asciiTheme="majorHAnsi" w:hAnsiTheme="majorHAnsi" w:hint="eastAsia"/>
          <w:color w:val="000000" w:themeColor="text1"/>
          <w:sz w:val="21"/>
          <w:szCs w:val="21"/>
        </w:rPr>
        <w:t>&lt;T</w:t>
      </w:r>
      <w:r w:rsidRPr="00EC2276">
        <w:rPr>
          <w:rFonts w:asciiTheme="majorHAnsi" w:hAnsiTheme="majorHAnsi"/>
          <w:color w:val="000000" w:themeColor="text1"/>
          <w:sz w:val="21"/>
          <w:szCs w:val="21"/>
        </w:rPr>
        <w:t>ransport</w:t>
      </w:r>
      <w:r>
        <w:rPr>
          <w:rFonts w:asciiTheme="majorHAnsi" w:hAnsiTheme="majorHAnsi" w:hint="eastAsia"/>
          <w:color w:val="000000" w:themeColor="text1"/>
          <w:sz w:val="21"/>
          <w:szCs w:val="21"/>
        </w:rPr>
        <w:t xml:space="preserve"> V</w:t>
      </w:r>
      <w:r w:rsidRPr="00EC2276">
        <w:rPr>
          <w:rFonts w:asciiTheme="majorHAnsi" w:hAnsiTheme="majorHAnsi"/>
          <w:color w:val="000000" w:themeColor="text1"/>
          <w:sz w:val="21"/>
          <w:szCs w:val="21"/>
        </w:rPr>
        <w:t>ehicle</w:t>
      </w:r>
      <w:r>
        <w:rPr>
          <w:rFonts w:asciiTheme="majorHAnsi" w:hAnsiTheme="majorHAnsi" w:hint="eastAsia"/>
          <w:color w:val="000000" w:themeColor="text1"/>
          <w:sz w:val="21"/>
          <w:szCs w:val="21"/>
        </w:rPr>
        <w:t xml:space="preserve"> Pass</w:t>
      </w:r>
      <w:r w:rsidRPr="00EC2276">
        <w:rPr>
          <w:rFonts w:asciiTheme="majorHAnsi" w:hAnsiTheme="majorHAnsi"/>
          <w:color w:val="000000" w:themeColor="text1"/>
          <w:sz w:val="21"/>
          <w:szCs w:val="21"/>
        </w:rPr>
        <w:t xml:space="preserve"> (</w:t>
      </w:r>
      <w:r>
        <w:rPr>
          <w:rFonts w:asciiTheme="majorHAnsi" w:hAnsiTheme="majorHAnsi" w:hint="eastAsia"/>
          <w:color w:val="000000" w:themeColor="text1"/>
          <w:sz w:val="21"/>
          <w:szCs w:val="21"/>
        </w:rPr>
        <w:t>Truck Pass</w:t>
      </w:r>
      <w:r w:rsidRPr="00EC2276">
        <w:rPr>
          <w:rFonts w:asciiTheme="majorHAnsi" w:hAnsiTheme="majorHAnsi"/>
          <w:color w:val="000000" w:themeColor="text1"/>
          <w:sz w:val="21"/>
          <w:szCs w:val="21"/>
        </w:rPr>
        <w:t>)</w:t>
      </w:r>
      <w:r>
        <w:rPr>
          <w:rFonts w:asciiTheme="majorHAnsi" w:hAnsiTheme="majorHAnsi" w:hint="eastAsia"/>
          <w:color w:val="000000" w:themeColor="text1"/>
          <w:sz w:val="21"/>
          <w:szCs w:val="21"/>
        </w:rPr>
        <w:t>&gt;</w:t>
      </w:r>
      <w:r w:rsidRPr="00EC2276">
        <w:rPr>
          <w:rFonts w:asciiTheme="majorHAnsi" w:hAnsiTheme="majorHAnsi"/>
          <w:color w:val="000000" w:themeColor="text1"/>
          <w:sz w:val="21"/>
          <w:szCs w:val="21"/>
        </w:rPr>
        <w:t>, which needs to fill in the "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Pr="00EC2276">
        <w:rPr>
          <w:rFonts w:asciiTheme="majorHAnsi" w:hAnsiTheme="majorHAnsi" w:hint="eastAsia"/>
          <w:color w:val="00B0F0"/>
          <w:sz w:val="21"/>
          <w:szCs w:val="21"/>
          <w:u w:val="single"/>
        </w:rPr>
        <w:t>R</w:t>
      </w:r>
      <w:r w:rsidRPr="00EC2276">
        <w:rPr>
          <w:rFonts w:asciiTheme="majorHAnsi" w:hAnsiTheme="majorHAnsi"/>
          <w:color w:val="00B0F0"/>
          <w:sz w:val="21"/>
          <w:szCs w:val="21"/>
          <w:u w:val="single"/>
        </w:rPr>
        <w:t>egistration</w:t>
      </w:r>
      <w:r w:rsidRPr="00EC2276">
        <w:rPr>
          <w:rFonts w:asciiTheme="majorHAnsi" w:hAnsiTheme="majorHAnsi" w:hint="eastAsia"/>
          <w:color w:val="00B0F0"/>
          <w:sz w:val="21"/>
          <w:szCs w:val="21"/>
          <w:u w:val="single"/>
        </w:rPr>
        <w:t xml:space="preserve"> F</w:t>
      </w:r>
      <w:r w:rsidRPr="00EC2276">
        <w:rPr>
          <w:rFonts w:asciiTheme="majorHAnsi" w:hAnsiTheme="majorHAnsi"/>
          <w:color w:val="00B0F0"/>
          <w:sz w:val="21"/>
          <w:szCs w:val="21"/>
          <w:u w:val="single"/>
        </w:rPr>
        <w:t>orm</w:t>
      </w:r>
      <w:r w:rsidRPr="00EC2276">
        <w:rPr>
          <w:rFonts w:asciiTheme="majorHAnsi" w:hAnsiTheme="majorHAnsi" w:hint="eastAsia"/>
          <w:color w:val="00B0F0"/>
          <w:sz w:val="21"/>
          <w:szCs w:val="21"/>
          <w:u w:val="single"/>
        </w:rPr>
        <w:t xml:space="preserve"> of Truck</w:t>
      </w:r>
      <w:r w:rsidRPr="00EC2276">
        <w:rPr>
          <w:rFonts w:asciiTheme="majorHAnsi" w:hAnsiTheme="majorHAnsi"/>
          <w:color w:val="000000" w:themeColor="text1"/>
          <w:sz w:val="21"/>
          <w:szCs w:val="21"/>
        </w:rPr>
        <w:t xml:space="preserve">". Different </w:t>
      </w:r>
      <w:r>
        <w:rPr>
          <w:rFonts w:asciiTheme="majorHAnsi" w:hAnsiTheme="majorHAnsi"/>
          <w:color w:val="000000" w:themeColor="text1"/>
          <w:sz w:val="21"/>
          <w:szCs w:val="21"/>
        </w:rPr>
        <w:t>venue</w:t>
      </w:r>
      <w:r w:rsidRPr="00EC2276">
        <w:rPr>
          <w:rFonts w:asciiTheme="majorHAnsi" w:hAnsiTheme="majorHAnsi"/>
          <w:color w:val="000000" w:themeColor="text1"/>
          <w:sz w:val="21"/>
          <w:szCs w:val="21"/>
        </w:rPr>
        <w:t xml:space="preserve"> has different vehicle permits. Please consult:</w:t>
      </w:r>
    </w:p>
    <w:p w14:paraId="0D645B1D" w14:textId="77777777" w:rsidR="00EC2276" w:rsidRPr="00EC2276" w:rsidRDefault="00EC2276" w:rsidP="00EC2276">
      <w:pPr>
        <w:pStyle w:val="ac"/>
        <w:spacing w:before="0" w:beforeAutospacing="0" w:after="0" w:afterAutospacing="0"/>
        <w:jc w:val="both"/>
        <w:textAlignment w:val="baseline"/>
        <w:rPr>
          <w:rStyle w:val="ad"/>
          <w:rFonts w:asciiTheme="majorHAnsi" w:hAnsiTheme="majorHAnsi"/>
          <w:color w:val="000000" w:themeColor="text1"/>
          <w:sz w:val="21"/>
          <w:szCs w:val="21"/>
          <w:bdr w:val="none" w:sz="0" w:space="0" w:color="auto" w:frame="1"/>
        </w:rPr>
      </w:pPr>
    </w:p>
    <w:p w14:paraId="5E081192" w14:textId="77777777" w:rsidR="00EC2276" w:rsidRPr="00EC2276" w:rsidRDefault="00EC2276" w:rsidP="00EC2276">
      <w:pPr>
        <w:pStyle w:val="a3"/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>Operation Department,</w:t>
      </w:r>
    </w:p>
    <w:p w14:paraId="7696E40E" w14:textId="77777777" w:rsidR="00EC2276" w:rsidRPr="00EC2276" w:rsidRDefault="00EC2276" w:rsidP="00EC2276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proofErr w:type="spellStart"/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>MetalForm</w:t>
      </w:r>
      <w:proofErr w:type="spellEnd"/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 xml:space="preserve"> China Division, </w:t>
      </w:r>
    </w:p>
    <w:p w14:paraId="15B7DB02" w14:textId="77777777" w:rsidR="00EC2276" w:rsidRPr="00EC2276" w:rsidRDefault="00EC2276" w:rsidP="00EC2276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 xml:space="preserve">Confederation of Chinese </w:t>
      </w:r>
      <w:proofErr w:type="spellStart"/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>MetalForming</w:t>
      </w:r>
      <w:proofErr w:type="spellEnd"/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 xml:space="preserve"> Industry</w:t>
      </w:r>
    </w:p>
    <w:p w14:paraId="4959A12F" w14:textId="77777777" w:rsidR="00EC2276" w:rsidRPr="00EC2276" w:rsidRDefault="00EC2276" w:rsidP="00EC2276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 xml:space="preserve">10/F </w:t>
      </w:r>
      <w:proofErr w:type="spellStart"/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>Boya</w:t>
      </w:r>
      <w:proofErr w:type="spellEnd"/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 xml:space="preserve"> Tower C, </w:t>
      </w:r>
      <w:proofErr w:type="spellStart"/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>Zhonguancun</w:t>
      </w:r>
      <w:proofErr w:type="spellEnd"/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 xml:space="preserve"> Life Science Park, </w:t>
      </w:r>
      <w:proofErr w:type="spellStart"/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>Beiqing</w:t>
      </w:r>
      <w:proofErr w:type="spellEnd"/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 xml:space="preserve"> Rd., </w:t>
      </w:r>
      <w:proofErr w:type="spellStart"/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>Changping</w:t>
      </w:r>
      <w:proofErr w:type="spellEnd"/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>, Beijing 102206, P. R. China.</w:t>
      </w:r>
    </w:p>
    <w:p w14:paraId="0E897087" w14:textId="77777777" w:rsidR="00EC2276" w:rsidRPr="00EC2276" w:rsidRDefault="00EC2276" w:rsidP="00EC2276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>Tel:</w:t>
      </w:r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>：</w:t>
      </w:r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>+86 10 5305 6669</w:t>
      </w:r>
    </w:p>
    <w:p w14:paraId="49AEA676" w14:textId="77777777" w:rsidR="00EC2276" w:rsidRPr="00EC2276" w:rsidRDefault="00EC2276" w:rsidP="00EC2276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>Fax</w:t>
      </w:r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>：</w:t>
      </w:r>
      <w:r w:rsidRPr="00EC2276">
        <w:rPr>
          <w:rFonts w:asciiTheme="majorHAnsi" w:hAnsiTheme="majorHAnsi"/>
          <w:i/>
          <w:color w:val="000000" w:themeColor="text1"/>
          <w:sz w:val="21"/>
          <w:szCs w:val="21"/>
        </w:rPr>
        <w:t xml:space="preserve"> +86 10 5305 6644</w:t>
      </w:r>
    </w:p>
    <w:p w14:paraId="4C34D847" w14:textId="77777777" w:rsidR="00EC2276" w:rsidRPr="00EC2276" w:rsidRDefault="00EC2276" w:rsidP="00EC2276">
      <w:pPr>
        <w:rPr>
          <w:rStyle w:val="a5"/>
          <w:rFonts w:asciiTheme="majorHAnsi" w:hAnsiTheme="majorHAnsi"/>
          <w:i/>
          <w:iCs/>
          <w:sz w:val="21"/>
          <w:szCs w:val="21"/>
        </w:rPr>
      </w:pPr>
      <w:r w:rsidRPr="00EC2276">
        <w:rPr>
          <w:rFonts w:asciiTheme="majorHAnsi" w:hAnsiTheme="majorHAnsi"/>
          <w:i/>
          <w:sz w:val="21"/>
          <w:szCs w:val="21"/>
        </w:rPr>
        <w:t>Email</w:t>
      </w:r>
      <w:r w:rsidRPr="00EC2276">
        <w:rPr>
          <w:rFonts w:asciiTheme="majorHAnsi" w:hAnsiTheme="majorHAnsi"/>
          <w:i/>
          <w:sz w:val="21"/>
          <w:szCs w:val="21"/>
        </w:rPr>
        <w:t>：</w:t>
      </w:r>
      <w:r w:rsidRPr="00EC2276">
        <w:rPr>
          <w:rStyle w:val="a5"/>
          <w:rFonts w:asciiTheme="majorHAnsi" w:hAnsiTheme="majorHAnsi"/>
          <w:i/>
          <w:iCs/>
          <w:sz w:val="21"/>
          <w:szCs w:val="21"/>
        </w:rPr>
        <w:fldChar w:fldCharType="begin"/>
      </w:r>
      <w:r w:rsidRPr="00EC2276">
        <w:rPr>
          <w:rStyle w:val="a5"/>
          <w:rFonts w:asciiTheme="majorHAnsi" w:hAnsiTheme="majorHAnsi"/>
          <w:i/>
          <w:iCs/>
          <w:sz w:val="21"/>
          <w:szCs w:val="21"/>
        </w:rPr>
        <w:instrText xml:space="preserve"> HYPERLINK "mailto:exhibition@chinaforge.org.cn" </w:instrText>
      </w:r>
      <w:r w:rsidRPr="00EC2276">
        <w:rPr>
          <w:rStyle w:val="a5"/>
          <w:rFonts w:asciiTheme="majorHAnsi" w:hAnsiTheme="majorHAnsi"/>
          <w:i/>
          <w:iCs/>
          <w:sz w:val="21"/>
          <w:szCs w:val="21"/>
        </w:rPr>
        <w:fldChar w:fldCharType="separate"/>
      </w:r>
      <w:r w:rsidRPr="00EC2276">
        <w:rPr>
          <w:rStyle w:val="a5"/>
          <w:rFonts w:asciiTheme="majorHAnsi" w:hAnsiTheme="majorHAnsi"/>
          <w:i/>
          <w:iCs/>
          <w:sz w:val="21"/>
          <w:szCs w:val="21"/>
        </w:rPr>
        <w:t>metalform@chinaforge.org.cn</w:t>
      </w:r>
      <w:r w:rsidRPr="00EC2276">
        <w:rPr>
          <w:rStyle w:val="a5"/>
          <w:rFonts w:asciiTheme="majorHAnsi" w:hAnsiTheme="majorHAnsi"/>
          <w:i/>
          <w:iCs/>
          <w:sz w:val="21"/>
          <w:szCs w:val="21"/>
        </w:rPr>
        <w:fldChar w:fldCharType="end"/>
      </w:r>
    </w:p>
    <w:p w14:paraId="225A0CB6" w14:textId="77777777" w:rsidR="003A2892" w:rsidRPr="00EC2276" w:rsidRDefault="003A2892" w:rsidP="005E14A6">
      <w:pPr>
        <w:ind w:firstLineChars="200" w:firstLine="420"/>
        <w:rPr>
          <w:rFonts w:asciiTheme="majorHAnsi" w:eastAsiaTheme="minorEastAsia" w:hAnsiTheme="majorHAnsi"/>
          <w:color w:val="000000" w:themeColor="text1"/>
          <w:sz w:val="21"/>
          <w:szCs w:val="21"/>
        </w:rPr>
      </w:pPr>
    </w:p>
    <w:p w14:paraId="73A671B0" w14:textId="77777777" w:rsidR="003A2892" w:rsidRPr="00EA0F94" w:rsidRDefault="003A2892" w:rsidP="003A2892">
      <w:pPr>
        <w:pStyle w:val="a3"/>
        <w:rPr>
          <w:b/>
          <w:bCs/>
          <w:color w:val="000000" w:themeColor="text1"/>
          <w:sz w:val="21"/>
          <w:szCs w:val="21"/>
        </w:rPr>
      </w:pPr>
    </w:p>
    <w:p w14:paraId="53646964" w14:textId="77777777" w:rsidR="003A2892" w:rsidRPr="00EA0F94" w:rsidRDefault="003A2892" w:rsidP="003A2892">
      <w:pPr>
        <w:spacing w:line="220" w:lineRule="exact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EC2276">
        <w:rPr>
          <w:b/>
          <w:bCs/>
          <w:color w:val="000000" w:themeColor="text1"/>
          <w:sz w:val="21"/>
          <w:szCs w:val="21"/>
        </w:rPr>
        <w:br w:type="page"/>
      </w:r>
    </w:p>
    <w:tbl>
      <w:tblPr>
        <w:tblStyle w:val="a6"/>
        <w:tblpPr w:leftFromText="180" w:rightFromText="180" w:vertAnchor="text" w:horzAnchor="margin" w:tblpY="136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2"/>
      </w:tblGrid>
      <w:tr w:rsidR="00EA0F94" w:rsidRPr="00EA0F94" w14:paraId="0C60037B" w14:textId="77777777" w:rsidTr="008C4475">
        <w:trPr>
          <w:trHeight w:val="498"/>
        </w:trPr>
        <w:tc>
          <w:tcPr>
            <w:tcW w:w="9692" w:type="dxa"/>
            <w:vAlign w:val="center"/>
          </w:tcPr>
          <w:p w14:paraId="4E2C164A" w14:textId="77777777" w:rsidR="003A2892" w:rsidRPr="00EC2276" w:rsidRDefault="00EC2276" w:rsidP="008C4475">
            <w:pPr>
              <w:jc w:val="center"/>
              <w:rPr>
                <w:rFonts w:ascii="Arial Narrow" w:eastAsiaTheme="minorEastAsia" w:hAnsi="Arial Narrow" w:cstheme="minorBidi"/>
                <w:b/>
                <w:kern w:val="2"/>
                <w:sz w:val="44"/>
                <w:szCs w:val="44"/>
              </w:rPr>
            </w:pPr>
            <w:r w:rsidRPr="00EC2276">
              <w:rPr>
                <w:rFonts w:ascii="Arial Narrow" w:eastAsiaTheme="minorEastAsia" w:hAnsi="Arial Narrow" w:cstheme="minorBidi" w:hint="eastAsia"/>
                <w:b/>
                <w:kern w:val="2"/>
                <w:sz w:val="44"/>
                <w:szCs w:val="44"/>
              </w:rPr>
              <w:lastRenderedPageBreak/>
              <w:t>Registration Form of Truck</w:t>
            </w:r>
          </w:p>
        </w:tc>
      </w:tr>
    </w:tbl>
    <w:p w14:paraId="5A723D0E" w14:textId="77777777" w:rsidR="003A2892" w:rsidRPr="00EC2276" w:rsidRDefault="003A2892" w:rsidP="003A2892">
      <w:pPr>
        <w:jc w:val="center"/>
        <w:rPr>
          <w:rFonts w:ascii="Arial Narrow" w:eastAsiaTheme="minorEastAsia" w:hAnsi="Arial Narrow" w:cs="Arial"/>
          <w:b/>
          <w:bCs/>
          <w:color w:val="000000" w:themeColor="text1"/>
          <w:sz w:val="21"/>
          <w:szCs w:val="21"/>
        </w:rPr>
      </w:pPr>
    </w:p>
    <w:tbl>
      <w:tblPr>
        <w:tblStyle w:val="a6"/>
        <w:tblW w:w="974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237"/>
      </w:tblGrid>
      <w:tr w:rsidR="00EA0F94" w:rsidRPr="00EC2276" w14:paraId="56E3173A" w14:textId="77777777" w:rsidTr="008C4475">
        <w:trPr>
          <w:trHeight w:val="426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14:paraId="6B9D24D7" w14:textId="77777777" w:rsidR="003A2892" w:rsidRPr="00A14BD6" w:rsidRDefault="003A2892" w:rsidP="008C4475">
            <w:pPr>
              <w:jc w:val="center"/>
              <w:rPr>
                <w:rFonts w:ascii="Arial Narrow" w:eastAsiaTheme="minorEastAsia" w:hAnsi="Arial Narrow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14:paraId="069B3562" w14:textId="77777777" w:rsidR="003A2892" w:rsidRPr="00EC2276" w:rsidRDefault="00E703A1" w:rsidP="008C4475">
            <w:pPr>
              <w:jc w:val="center"/>
              <w:rPr>
                <w:rFonts w:ascii="Arial Narrow" w:eastAsiaTheme="minorEastAsia" w:hAnsi="Arial Narrow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b/>
                <w:bCs/>
                <w:color w:val="000000" w:themeColor="text1"/>
                <w:sz w:val="21"/>
                <w:szCs w:val="21"/>
              </w:rPr>
              <w:t>Time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vAlign w:val="center"/>
          </w:tcPr>
          <w:p w14:paraId="0B5BAC06" w14:textId="77777777" w:rsidR="003A2892" w:rsidRPr="00EC2276" w:rsidRDefault="00E703A1" w:rsidP="00E703A1">
            <w:pPr>
              <w:jc w:val="center"/>
              <w:rPr>
                <w:rFonts w:ascii="Arial Narrow" w:eastAsiaTheme="minorEastAsia" w:hAnsi="Arial Narrow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b/>
                <w:bCs/>
                <w:color w:val="000000" w:themeColor="text1"/>
                <w:sz w:val="21"/>
                <w:szCs w:val="21"/>
              </w:rPr>
              <w:t>Where the Apply</w:t>
            </w:r>
          </w:p>
        </w:tc>
      </w:tr>
      <w:tr w:rsidR="00EA0F94" w:rsidRPr="00EC2276" w14:paraId="41A13F9A" w14:textId="77777777" w:rsidTr="008C4475">
        <w:trPr>
          <w:trHeight w:val="460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14:paraId="60FEFCFC" w14:textId="77777777" w:rsidR="003A2892" w:rsidRPr="00A14BD6" w:rsidRDefault="00E703A1" w:rsidP="00E703A1">
            <w:pPr>
              <w:jc w:val="center"/>
              <w:rPr>
                <w:rFonts w:ascii="Arial Narrow" w:eastAsiaTheme="minorEastAsia" w:hAnsi="Arial Narrow" w:cs="Calibri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eastAsiaTheme="minorEastAsia" w:hAnsi="Arial Narrow" w:cs="Calibri" w:hint="eastAsia"/>
                <w:b/>
                <w:color w:val="000000" w:themeColor="text1"/>
                <w:sz w:val="21"/>
                <w:szCs w:val="21"/>
              </w:rPr>
              <w:t>Pass for Move in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14:paraId="313C457C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tcBorders>
              <w:tl2br w:val="nil"/>
              <w:tr2bl w:val="nil"/>
            </w:tcBorders>
            <w:vAlign w:val="center"/>
          </w:tcPr>
          <w:p w14:paraId="70427C23" w14:textId="77777777" w:rsidR="003A2892" w:rsidRPr="00EC2276" w:rsidRDefault="003A2892" w:rsidP="008C4475">
            <w:pPr>
              <w:jc w:val="left"/>
              <w:rPr>
                <w:rFonts w:ascii="Arial Narrow" w:eastAsiaTheme="minorEastAsia" w:hAnsi="Arial Narrow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A2892" w:rsidRPr="00EC2276" w14:paraId="0C27FCD7" w14:textId="77777777" w:rsidTr="008C4475">
        <w:trPr>
          <w:trHeight w:val="515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14:paraId="6211DE92" w14:textId="77777777" w:rsidR="003A2892" w:rsidRPr="00A14BD6" w:rsidRDefault="00E703A1" w:rsidP="008C4475">
            <w:pPr>
              <w:jc w:val="center"/>
              <w:rPr>
                <w:rFonts w:ascii="Arial Narrow" w:eastAsiaTheme="minorEastAsia" w:hAnsi="Arial Narrow" w:cs="Calibri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eastAsiaTheme="minorEastAsia" w:hAnsi="Arial Narrow" w:cs="Calibri" w:hint="eastAsia"/>
                <w:b/>
                <w:color w:val="000000" w:themeColor="text1"/>
                <w:sz w:val="21"/>
                <w:szCs w:val="21"/>
              </w:rPr>
              <w:t>Pass for Dismantle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14:paraId="629468E5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tcBorders>
              <w:tl2br w:val="nil"/>
              <w:tr2bl w:val="nil"/>
            </w:tcBorders>
            <w:vAlign w:val="center"/>
          </w:tcPr>
          <w:p w14:paraId="7288FB92" w14:textId="77777777" w:rsidR="003A2892" w:rsidRPr="00EC2276" w:rsidRDefault="003A2892" w:rsidP="008C4475">
            <w:pPr>
              <w:jc w:val="left"/>
              <w:rPr>
                <w:rFonts w:ascii="Arial Narrow" w:eastAsiaTheme="minorEastAsia" w:hAnsi="Arial Narrow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51B6DB0" w14:textId="77777777" w:rsidR="003A2892" w:rsidRPr="00EC2276" w:rsidRDefault="003A2892" w:rsidP="003A2892">
      <w:pPr>
        <w:rPr>
          <w:rFonts w:ascii="Arial Narrow" w:eastAsiaTheme="minorEastAsia" w:hAnsi="Arial Narrow" w:cs="Calibri"/>
          <w:color w:val="000000" w:themeColor="text1"/>
          <w:sz w:val="21"/>
          <w:szCs w:val="21"/>
        </w:rPr>
      </w:pPr>
    </w:p>
    <w:tbl>
      <w:tblPr>
        <w:tblStyle w:val="a6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432"/>
        <w:gridCol w:w="2018"/>
        <w:gridCol w:w="1609"/>
        <w:gridCol w:w="3353"/>
      </w:tblGrid>
      <w:tr w:rsidR="00EA0F94" w:rsidRPr="00A14BD6" w14:paraId="5FA54017" w14:textId="77777777" w:rsidTr="008C4475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14:paraId="384BF1DF" w14:textId="77777777" w:rsidR="003A2892" w:rsidRPr="00A14BD6" w:rsidRDefault="00E703A1" w:rsidP="008C4475">
            <w:pPr>
              <w:jc w:val="center"/>
              <w:rPr>
                <w:rFonts w:ascii="Arial Narrow" w:eastAsiaTheme="minorEastAsia" w:hAnsi="Arial Narrow" w:cs="Calibri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eastAsiaTheme="minorEastAsia" w:hAnsi="Arial Narrow" w:cs="Calibri" w:hint="eastAsia"/>
                <w:b/>
                <w:color w:val="000000" w:themeColor="text1"/>
                <w:sz w:val="21"/>
                <w:szCs w:val="21"/>
              </w:rPr>
              <w:t>Type of Truck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48AD872" w14:textId="77777777" w:rsidR="003A2892" w:rsidRPr="00A14BD6" w:rsidRDefault="00E703A1" w:rsidP="00E703A1">
            <w:pPr>
              <w:jc w:val="center"/>
              <w:rPr>
                <w:rFonts w:ascii="Arial Narrow" w:eastAsiaTheme="minorEastAsia" w:hAnsi="Arial Narrow" w:cs="Calibri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eastAsiaTheme="minorEastAsia" w:hAnsi="Arial Narrow" w:cs="Calibri"/>
                <w:b/>
                <w:color w:val="000000" w:themeColor="text1"/>
                <w:sz w:val="21"/>
                <w:szCs w:val="21"/>
              </w:rPr>
              <w:t xml:space="preserve">License </w:t>
            </w:r>
            <w:r w:rsidRPr="00A14BD6">
              <w:rPr>
                <w:rFonts w:ascii="Arial Narrow" w:eastAsiaTheme="minorEastAsia" w:hAnsi="Arial Narrow" w:cs="Calibri" w:hint="eastAsia"/>
                <w:b/>
                <w:color w:val="000000" w:themeColor="text1"/>
                <w:sz w:val="21"/>
                <w:szCs w:val="21"/>
              </w:rPr>
              <w:t>No.</w:t>
            </w: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9E5E7C" w14:textId="77777777" w:rsidR="003A2892" w:rsidRPr="00A14BD6" w:rsidRDefault="00E703A1" w:rsidP="008C4475">
            <w:pPr>
              <w:jc w:val="center"/>
              <w:rPr>
                <w:rFonts w:ascii="Arial Narrow" w:eastAsiaTheme="minorEastAsia" w:hAnsi="Arial Narrow" w:cs="Calibri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eastAsiaTheme="minorEastAsia" w:hAnsi="Arial Narrow" w:cs="Calibri" w:hint="eastAsia"/>
                <w:b/>
                <w:color w:val="000000" w:themeColor="text1"/>
                <w:sz w:val="21"/>
                <w:szCs w:val="21"/>
              </w:rPr>
              <w:t>Date of Entering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F9BA96A" w14:textId="77777777" w:rsidR="003A2892" w:rsidRPr="00A14BD6" w:rsidRDefault="00E703A1" w:rsidP="008C4475">
            <w:pPr>
              <w:jc w:val="center"/>
              <w:rPr>
                <w:rFonts w:ascii="Arial Narrow" w:eastAsiaTheme="minorEastAsia" w:hAnsi="Arial Narrow" w:cs="Calibri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eastAsiaTheme="minorEastAsia" w:hAnsi="Arial Narrow" w:cs="Calibri" w:hint="eastAsia"/>
                <w:b/>
                <w:color w:val="000000" w:themeColor="text1"/>
                <w:sz w:val="21"/>
                <w:szCs w:val="21"/>
              </w:rPr>
              <w:t>Times</w:t>
            </w: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14:paraId="41BF36C7" w14:textId="77777777" w:rsidR="003A2892" w:rsidRPr="00A14BD6" w:rsidRDefault="00E703A1" w:rsidP="00E703A1">
            <w:pPr>
              <w:jc w:val="center"/>
              <w:rPr>
                <w:rFonts w:ascii="Arial Narrow" w:eastAsiaTheme="minorEastAsia" w:hAnsi="Arial Narrow" w:cs="Calibri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eastAsiaTheme="minorEastAsia" w:hAnsi="Arial Narrow" w:cs="Calibri" w:hint="eastAsia"/>
                <w:b/>
                <w:color w:val="000000" w:themeColor="text1"/>
                <w:sz w:val="21"/>
                <w:szCs w:val="21"/>
              </w:rPr>
              <w:t>Briefing of the Articles on Truck</w:t>
            </w:r>
          </w:p>
        </w:tc>
      </w:tr>
      <w:tr w:rsidR="00EA0F94" w:rsidRPr="00EC2276" w14:paraId="7E0050DD" w14:textId="77777777" w:rsidTr="008C4475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14:paraId="61989D5A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D96E39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664318" w14:textId="77777777" w:rsidR="003A2892" w:rsidRPr="00EC2276" w:rsidRDefault="00E703A1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 xml:space="preserve">      DD/MM/YYYY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428C703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14:paraId="6B678904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</w:tr>
      <w:tr w:rsidR="00EA0F94" w:rsidRPr="00EC2276" w14:paraId="2F7614B6" w14:textId="77777777" w:rsidTr="008C4475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14:paraId="6D2B3C92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BFAAD8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09F96A" w14:textId="77777777" w:rsidR="003A2892" w:rsidRPr="00EC2276" w:rsidRDefault="00E703A1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 xml:space="preserve">      DD/MM/YYYY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BB1FBEC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14:paraId="361A7137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</w:tr>
      <w:tr w:rsidR="00EA0F94" w:rsidRPr="00EC2276" w14:paraId="66F3DF8B" w14:textId="77777777" w:rsidTr="008C4475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14:paraId="600559C4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8519144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C3EA81B" w14:textId="77777777" w:rsidR="003A2892" w:rsidRPr="00EC2276" w:rsidRDefault="001A2F16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 xml:space="preserve">      </w:t>
            </w:r>
            <w:r w:rsidR="00E703A1"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DD/MM/YYYY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C3FBD0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14:paraId="1BA01289" w14:textId="77777777" w:rsidR="003A2892" w:rsidRPr="00EC2276" w:rsidRDefault="003A2892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</w:tr>
      <w:tr w:rsidR="00F9743D" w:rsidRPr="00EC2276" w14:paraId="3912F19D" w14:textId="77777777" w:rsidTr="008C4475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14:paraId="34D3C62B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B661DF6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984500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 xml:space="preserve">      DD/MM/YYYY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79BFAA7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14:paraId="05EB907E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</w:tr>
      <w:tr w:rsidR="00F9743D" w:rsidRPr="00EC2276" w14:paraId="75D5AEDE" w14:textId="77777777" w:rsidTr="008C4475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14:paraId="26CBE496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0D0C15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A95674E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 xml:space="preserve">      DD/MM/YYYY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0A907E8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14:paraId="4FA130B0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</w:tr>
      <w:tr w:rsidR="00F9743D" w:rsidRPr="00EC2276" w14:paraId="2B56D9B4" w14:textId="77777777" w:rsidTr="008C4475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14:paraId="21A2802C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1BE5D5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34D1204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 xml:space="preserve">      DD/MM/YYYY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B90430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14:paraId="0AE26C06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</w:tr>
      <w:tr w:rsidR="00F9743D" w:rsidRPr="00EC2276" w14:paraId="281BC1C7" w14:textId="77777777" w:rsidTr="008C4475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14:paraId="3DEA98B8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BF1ABE0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5B92D5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 xml:space="preserve">      DD/MM/YYYY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11CC2EF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14:paraId="676EFE39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</w:tr>
      <w:tr w:rsidR="00F9743D" w:rsidRPr="00EC2276" w14:paraId="46F51FCD" w14:textId="77777777" w:rsidTr="008C4475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14:paraId="4BE5A671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42F0AE7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BC20F31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 xml:space="preserve">      DD/MM/YYYY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ECDAB62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14:paraId="7334AD9C" w14:textId="77777777" w:rsidR="00F9743D" w:rsidRPr="00EC2276" w:rsidRDefault="00F9743D" w:rsidP="008C4475">
            <w:pPr>
              <w:jc w:val="center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</w:tr>
    </w:tbl>
    <w:p w14:paraId="44D1C521" w14:textId="77777777" w:rsidR="003A2892" w:rsidRPr="00EC2276" w:rsidRDefault="003A2892" w:rsidP="003A2892">
      <w:pPr>
        <w:rPr>
          <w:rFonts w:ascii="Arial Narrow" w:eastAsiaTheme="minorEastAsia" w:hAnsi="Arial Narrow" w:cs="Calibri"/>
          <w:color w:val="000000" w:themeColor="text1"/>
          <w:sz w:val="21"/>
          <w:szCs w:val="21"/>
        </w:rPr>
      </w:pPr>
    </w:p>
    <w:p w14:paraId="3E844BAB" w14:textId="77777777" w:rsidR="003A2892" w:rsidRPr="00EC2276" w:rsidRDefault="00F9743D" w:rsidP="003A2892">
      <w:pPr>
        <w:rPr>
          <w:rFonts w:ascii="Arial Narrow" w:eastAsiaTheme="minorEastAsia" w:hAnsi="Arial Narrow" w:cs="Calibri"/>
          <w:color w:val="000000" w:themeColor="text1"/>
          <w:sz w:val="21"/>
          <w:szCs w:val="21"/>
        </w:rPr>
      </w:pPr>
      <w:r w:rsidRPr="00F9743D">
        <w:rPr>
          <w:rFonts w:ascii="Arial Narrow" w:eastAsiaTheme="minorEastAsia" w:hAnsi="Arial Narrow" w:cs="Calibri"/>
          <w:color w:val="000000" w:themeColor="text1"/>
          <w:sz w:val="21"/>
          <w:szCs w:val="21"/>
        </w:rPr>
        <w:t>Carefully read the instructions for use of the construction vehicle permit and ensure that the regulations are strictly followed.</w:t>
      </w:r>
    </w:p>
    <w:tbl>
      <w:tblPr>
        <w:tblStyle w:val="a6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EA0F94" w:rsidRPr="00EC2276" w14:paraId="65793A5D" w14:textId="77777777" w:rsidTr="008C4475">
        <w:trPr>
          <w:trHeight w:val="397"/>
        </w:trPr>
        <w:tc>
          <w:tcPr>
            <w:tcW w:w="9747" w:type="dxa"/>
            <w:gridSpan w:val="3"/>
            <w:tcBorders>
              <w:tl2br w:val="nil"/>
              <w:tr2bl w:val="nil"/>
            </w:tcBorders>
            <w:vAlign w:val="center"/>
          </w:tcPr>
          <w:p w14:paraId="7457C04D" w14:textId="77777777" w:rsidR="003A2892" w:rsidRPr="00EC2276" w:rsidRDefault="00F9743D" w:rsidP="00F9743D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Builder</w:t>
            </w:r>
            <w:r w:rsidR="003A2892" w:rsidRPr="00EC2276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</w:tr>
      <w:tr w:rsidR="00EA0F94" w:rsidRPr="00EC2276" w14:paraId="625CBC46" w14:textId="77777777" w:rsidTr="008C4475">
        <w:trPr>
          <w:trHeight w:val="397"/>
        </w:trPr>
        <w:tc>
          <w:tcPr>
            <w:tcW w:w="9747" w:type="dxa"/>
            <w:gridSpan w:val="3"/>
            <w:tcBorders>
              <w:tl2br w:val="nil"/>
              <w:tr2bl w:val="nil"/>
            </w:tcBorders>
            <w:vAlign w:val="center"/>
          </w:tcPr>
          <w:p w14:paraId="76C0ED4E" w14:textId="77777777" w:rsidR="003A2892" w:rsidRPr="00EC2276" w:rsidRDefault="00F9743D" w:rsidP="00F9743D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Exhibitor</w:t>
            </w:r>
            <w:r w:rsidR="003A2892" w:rsidRPr="00EC2276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  <w:r w:rsidR="003A2892" w:rsidRPr="00EC2276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Booth No.</w:t>
            </w:r>
            <w:r w:rsidR="003A2892" w:rsidRPr="00EC2276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</w:tr>
      <w:tr w:rsidR="00EA0F94" w:rsidRPr="00EC2276" w14:paraId="62C63551" w14:textId="77777777" w:rsidTr="008C4475">
        <w:trPr>
          <w:trHeight w:val="397"/>
        </w:trPr>
        <w:tc>
          <w:tcPr>
            <w:tcW w:w="9747" w:type="dxa"/>
            <w:gridSpan w:val="3"/>
            <w:tcBorders>
              <w:tl2br w:val="nil"/>
              <w:tr2bl w:val="nil"/>
            </w:tcBorders>
            <w:vAlign w:val="center"/>
          </w:tcPr>
          <w:p w14:paraId="1AAFBBD9" w14:textId="77777777" w:rsidR="003A2892" w:rsidRPr="00EC2276" w:rsidRDefault="00F9743D" w:rsidP="00F9743D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Applying Person</w:t>
            </w:r>
            <w:r w:rsidR="003A2892" w:rsidRPr="00EC2276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  <w:r w:rsidR="003A2892" w:rsidRPr="00EC2276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Cell Phone</w:t>
            </w:r>
            <w:r w:rsidR="003A2892" w:rsidRPr="00EC2276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</w:tr>
      <w:tr w:rsidR="00EA0F94" w:rsidRPr="00EC2276" w14:paraId="4EC88132" w14:textId="77777777" w:rsidTr="008C4475">
        <w:trPr>
          <w:trHeight w:val="454"/>
        </w:trPr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 w14:paraId="68F85B2F" w14:textId="77777777" w:rsidR="003A2892" w:rsidRPr="00EC2276" w:rsidRDefault="00F9743D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Tel</w:t>
            </w:r>
            <w:r w:rsidR="003A2892" w:rsidRPr="00EC2276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1ACF1675" w14:textId="77777777" w:rsidR="003A2892" w:rsidRPr="00EC2276" w:rsidRDefault="00F9743D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Fax</w:t>
            </w:r>
            <w:r w:rsidR="003A2892" w:rsidRPr="00EC2276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vAlign w:val="center"/>
          </w:tcPr>
          <w:p w14:paraId="159D4E10" w14:textId="77777777" w:rsidR="003A2892" w:rsidRPr="00EC2276" w:rsidRDefault="003A2892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</w:tr>
      <w:tr w:rsidR="003A2892" w:rsidRPr="00EC2276" w14:paraId="4527014D" w14:textId="77777777" w:rsidTr="008C4475">
        <w:trPr>
          <w:trHeight w:val="454"/>
        </w:trPr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 w14:paraId="7D113CA4" w14:textId="77777777" w:rsidR="003A2892" w:rsidRPr="00EC2276" w:rsidRDefault="00F9743D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Signature</w:t>
            </w:r>
            <w:r w:rsidR="003A2892" w:rsidRPr="00EC2276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19506BD9" w14:textId="77777777" w:rsidR="003A2892" w:rsidRPr="00EC2276" w:rsidRDefault="00F9743D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Date</w:t>
            </w:r>
            <w:r w:rsidR="003A2892" w:rsidRPr="00EC2276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vAlign w:val="center"/>
          </w:tcPr>
          <w:p w14:paraId="3D461882" w14:textId="77777777" w:rsidR="003A2892" w:rsidRPr="00EC2276" w:rsidRDefault="003A2892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469CB28" w14:textId="77777777" w:rsidR="003A2892" w:rsidRPr="00EC2276" w:rsidRDefault="003A2892" w:rsidP="003A2892">
      <w:pPr>
        <w:ind w:firstLineChars="200" w:firstLine="422"/>
        <w:rPr>
          <w:rFonts w:ascii="Arial Narrow" w:hAnsi="Arial Narrow"/>
          <w:b/>
          <w:bCs/>
          <w:color w:val="000000" w:themeColor="text1"/>
          <w:sz w:val="21"/>
          <w:szCs w:val="21"/>
          <w:lang w:val="zh-CN"/>
        </w:rPr>
      </w:pPr>
    </w:p>
    <w:p w14:paraId="69A36B63" w14:textId="77777777" w:rsidR="00ED76BC" w:rsidRDefault="00ED76BC" w:rsidP="00ED76BC">
      <w:pPr>
        <w:rPr>
          <w:rFonts w:ascii="Arial Narrow" w:eastAsiaTheme="minorEastAsia" w:hAnsi="Arial Narrow" w:cs="Calibri"/>
          <w:color w:val="000000" w:themeColor="text1"/>
          <w:sz w:val="21"/>
          <w:szCs w:val="21"/>
        </w:rPr>
      </w:pPr>
      <w:r w:rsidRPr="00ED76BC">
        <w:rPr>
          <w:rFonts w:ascii="Arial Narrow" w:hAnsi="Arial Narrow" w:hint="eastAsia"/>
          <w:b/>
          <w:bCs/>
          <w:color w:val="000000" w:themeColor="text1"/>
          <w:sz w:val="21"/>
          <w:szCs w:val="21"/>
        </w:rPr>
        <w:t>Tips</w:t>
      </w:r>
      <w:r w:rsidR="003A2892" w:rsidRPr="00ED76BC">
        <w:rPr>
          <w:rFonts w:ascii="Arial Narrow" w:hAnsi="Arial Narrow"/>
          <w:b/>
          <w:bCs/>
          <w:color w:val="000000" w:themeColor="text1"/>
          <w:sz w:val="21"/>
          <w:szCs w:val="21"/>
        </w:rPr>
        <w:t>：</w:t>
      </w:r>
      <w:r w:rsidRPr="00B05D29">
        <w:rPr>
          <w:rFonts w:ascii="Arial Narrow" w:eastAsiaTheme="minorEastAsia" w:hAnsi="Arial Narrow" w:cs="Calibri"/>
          <w:color w:val="000000" w:themeColor="text1"/>
          <w:sz w:val="21"/>
          <w:szCs w:val="21"/>
        </w:rPr>
        <w:t>If this page is not enough, it can be submitted on another page.</w:t>
      </w:r>
      <w:r>
        <w:rPr>
          <w:rFonts w:ascii="Arial Narrow" w:eastAsiaTheme="minorEastAsia" w:hAnsi="Arial Narrow" w:cs="Calibri" w:hint="eastAsia"/>
          <w:color w:val="000000" w:themeColor="text1"/>
          <w:sz w:val="21"/>
          <w:szCs w:val="21"/>
        </w:rPr>
        <w:t xml:space="preserve"> </w:t>
      </w:r>
      <w:r>
        <w:rPr>
          <w:rFonts w:ascii="Arial Narrow" w:eastAsiaTheme="minorEastAsia" w:hAnsi="Arial Narrow" w:cs="Calibri"/>
          <w:color w:val="000000" w:themeColor="text1"/>
          <w:sz w:val="21"/>
          <w:szCs w:val="21"/>
        </w:rPr>
        <w:t>I</w:t>
      </w:r>
      <w:r>
        <w:rPr>
          <w:rFonts w:ascii="Arial Narrow" w:eastAsiaTheme="minorEastAsia" w:hAnsi="Arial Narrow" w:cs="Calibri" w:hint="eastAsia"/>
          <w:color w:val="000000" w:themeColor="text1"/>
          <w:sz w:val="21"/>
          <w:szCs w:val="21"/>
        </w:rPr>
        <w:t>s something unclear, please contact:</w:t>
      </w:r>
    </w:p>
    <w:p w14:paraId="3D5B9519" w14:textId="77777777" w:rsidR="00ED76BC" w:rsidRDefault="00ED76BC" w:rsidP="00ED76BC">
      <w:pPr>
        <w:rPr>
          <w:rFonts w:ascii="Arial Narrow" w:hAnsi="Arial Narrow"/>
          <w:bCs/>
          <w:color w:val="000000" w:themeColor="text1"/>
          <w:sz w:val="21"/>
          <w:szCs w:val="21"/>
        </w:rPr>
      </w:pPr>
    </w:p>
    <w:p w14:paraId="7D73BBA4" w14:textId="77777777" w:rsidR="00ED76BC" w:rsidRPr="00EC2276" w:rsidRDefault="00ED76BC" w:rsidP="00ED76BC">
      <w:pPr>
        <w:rPr>
          <w:rFonts w:ascii="Arial Narrow" w:hAnsi="Arial Narrow"/>
          <w:bCs/>
          <w:color w:val="000000" w:themeColor="text1"/>
          <w:sz w:val="21"/>
          <w:szCs w:val="21"/>
        </w:rPr>
      </w:pPr>
    </w:p>
    <w:p w14:paraId="5BF2816E" w14:textId="77777777" w:rsidR="00ED76BC" w:rsidRPr="00EC2276" w:rsidRDefault="00ED76BC" w:rsidP="00ED76BC">
      <w:pPr>
        <w:pStyle w:val="a3"/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Operation Department,</w:t>
      </w:r>
    </w:p>
    <w:p w14:paraId="015C46BC" w14:textId="77777777" w:rsidR="00ED76BC" w:rsidRPr="00EC2276" w:rsidRDefault="00ED76BC" w:rsidP="00ED76BC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proofErr w:type="spellStart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MetalForm</w:t>
      </w:r>
      <w:proofErr w:type="spellEnd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 China Division, </w:t>
      </w:r>
    </w:p>
    <w:p w14:paraId="4C1251BE" w14:textId="77777777" w:rsidR="00ED76BC" w:rsidRPr="00EC2276" w:rsidRDefault="00ED76BC" w:rsidP="00ED76BC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Confederation of Chinese </w:t>
      </w:r>
      <w:proofErr w:type="spellStart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MetalForming</w:t>
      </w:r>
      <w:proofErr w:type="spellEnd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 Industry</w:t>
      </w:r>
    </w:p>
    <w:p w14:paraId="75D6CFBF" w14:textId="77777777" w:rsidR="00ED76BC" w:rsidRPr="00EC2276" w:rsidRDefault="00ED76BC" w:rsidP="00ED76BC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10/F </w:t>
      </w:r>
      <w:proofErr w:type="spellStart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Boya</w:t>
      </w:r>
      <w:proofErr w:type="spellEnd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 Tower C, </w:t>
      </w:r>
      <w:proofErr w:type="spellStart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Zhonguancun</w:t>
      </w:r>
      <w:proofErr w:type="spellEnd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 Life Science Park, </w:t>
      </w:r>
      <w:proofErr w:type="spellStart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Beiqing</w:t>
      </w:r>
      <w:proofErr w:type="spellEnd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 Rd., </w:t>
      </w:r>
      <w:proofErr w:type="spellStart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Changping</w:t>
      </w:r>
      <w:proofErr w:type="spellEnd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, Beijing 102206, P. R. China.</w:t>
      </w:r>
    </w:p>
    <w:p w14:paraId="4CECC301" w14:textId="77777777" w:rsidR="00ED76BC" w:rsidRPr="00EC2276" w:rsidRDefault="00ED76BC" w:rsidP="00ED76BC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Tel:</w:t>
      </w: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：</w:t>
      </w: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+86 10 5305 6669</w:t>
      </w:r>
    </w:p>
    <w:p w14:paraId="3201D781" w14:textId="77777777" w:rsidR="00ED76BC" w:rsidRPr="00EC2276" w:rsidRDefault="00ED76BC" w:rsidP="00ED76BC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Fax</w:t>
      </w: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：</w:t>
      </w: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 +86 10 5305 6644</w:t>
      </w:r>
    </w:p>
    <w:p w14:paraId="0BB5370C" w14:textId="77777777" w:rsidR="00ED76BC" w:rsidRPr="00EC2276" w:rsidRDefault="00ED76BC" w:rsidP="00ED76BC">
      <w:pPr>
        <w:rPr>
          <w:rStyle w:val="a5"/>
          <w:rFonts w:ascii="Arial Narrow" w:hAnsi="Arial Narrow"/>
          <w:i/>
          <w:iCs/>
          <w:sz w:val="21"/>
          <w:szCs w:val="21"/>
        </w:rPr>
      </w:pPr>
      <w:r w:rsidRPr="00EC2276">
        <w:rPr>
          <w:rFonts w:ascii="Arial Narrow" w:hAnsi="Arial Narrow"/>
          <w:i/>
          <w:sz w:val="21"/>
          <w:szCs w:val="21"/>
        </w:rPr>
        <w:t>Email</w:t>
      </w:r>
      <w:r w:rsidRPr="00EC2276">
        <w:rPr>
          <w:rFonts w:ascii="Arial Narrow" w:hAnsi="Arial Narrow"/>
          <w:i/>
          <w:sz w:val="21"/>
          <w:szCs w:val="21"/>
        </w:rPr>
        <w:t>：</w:t>
      </w:r>
      <w:hyperlink r:id="rId7" w:history="1">
        <w:r w:rsidRPr="00EC2276">
          <w:rPr>
            <w:rStyle w:val="a5"/>
            <w:rFonts w:ascii="Arial Narrow" w:hAnsi="Arial Narrow"/>
            <w:i/>
            <w:iCs/>
            <w:sz w:val="21"/>
            <w:szCs w:val="21"/>
          </w:rPr>
          <w:t>metalform@chinaforge.org.cn</w:t>
        </w:r>
      </w:hyperlink>
    </w:p>
    <w:p w14:paraId="420D9044" w14:textId="2BC5F8B0" w:rsidR="003A2892" w:rsidRPr="00EA0F94" w:rsidRDefault="003A2892" w:rsidP="003A2892">
      <w:pPr>
        <w:rPr>
          <w:b/>
          <w:bCs/>
          <w:color w:val="000000" w:themeColor="text1"/>
          <w:sz w:val="21"/>
          <w:szCs w:val="21"/>
        </w:rPr>
      </w:pPr>
      <w:bookmarkStart w:id="0" w:name="_GoBack"/>
      <w:bookmarkEnd w:id="0"/>
    </w:p>
    <w:sectPr w:rsidR="003A2892" w:rsidRPr="00EA0F94" w:rsidSect="003A2892">
      <w:pgSz w:w="11906" w:h="16838"/>
      <w:pgMar w:top="1440" w:right="1134" w:bottom="1440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BA75" w14:textId="77777777" w:rsidR="005F1331" w:rsidRDefault="005F1331" w:rsidP="00E94152">
      <w:r>
        <w:separator/>
      </w:r>
    </w:p>
  </w:endnote>
  <w:endnote w:type="continuationSeparator" w:id="0">
    <w:p w14:paraId="1F21DB8E" w14:textId="77777777" w:rsidR="005F1331" w:rsidRDefault="005F1331" w:rsidP="00E9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B4AD" w14:textId="77777777" w:rsidR="005F1331" w:rsidRDefault="005F1331" w:rsidP="00E94152">
      <w:r>
        <w:separator/>
      </w:r>
    </w:p>
  </w:footnote>
  <w:footnote w:type="continuationSeparator" w:id="0">
    <w:p w14:paraId="5C8F1A93" w14:textId="77777777" w:rsidR="005F1331" w:rsidRDefault="005F1331" w:rsidP="00E9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15A9F"/>
    <w:multiLevelType w:val="hybridMultilevel"/>
    <w:tmpl w:val="EEE440E8"/>
    <w:lvl w:ilvl="0" w:tplc="82D83D2A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92"/>
    <w:rsid w:val="000E44C7"/>
    <w:rsid w:val="00145948"/>
    <w:rsid w:val="0017296E"/>
    <w:rsid w:val="001A06F6"/>
    <w:rsid w:val="001A2F16"/>
    <w:rsid w:val="001B3453"/>
    <w:rsid w:val="001F2C3D"/>
    <w:rsid w:val="002027F8"/>
    <w:rsid w:val="002206E5"/>
    <w:rsid w:val="00231A7E"/>
    <w:rsid w:val="0025444E"/>
    <w:rsid w:val="0025446C"/>
    <w:rsid w:val="003A2892"/>
    <w:rsid w:val="00412EB5"/>
    <w:rsid w:val="00431895"/>
    <w:rsid w:val="00432D42"/>
    <w:rsid w:val="00440147"/>
    <w:rsid w:val="00443AD6"/>
    <w:rsid w:val="004469D4"/>
    <w:rsid w:val="005151DE"/>
    <w:rsid w:val="005E14A6"/>
    <w:rsid w:val="005F1331"/>
    <w:rsid w:val="00683B69"/>
    <w:rsid w:val="006973A5"/>
    <w:rsid w:val="006A53BC"/>
    <w:rsid w:val="00775B5A"/>
    <w:rsid w:val="007B6D5E"/>
    <w:rsid w:val="007E55B7"/>
    <w:rsid w:val="008C40F5"/>
    <w:rsid w:val="008C4475"/>
    <w:rsid w:val="008D50E1"/>
    <w:rsid w:val="00A14BD6"/>
    <w:rsid w:val="00A535A4"/>
    <w:rsid w:val="00B05D29"/>
    <w:rsid w:val="00B11FAB"/>
    <w:rsid w:val="00B74064"/>
    <w:rsid w:val="00BB4370"/>
    <w:rsid w:val="00BF6246"/>
    <w:rsid w:val="00C12C37"/>
    <w:rsid w:val="00CC4885"/>
    <w:rsid w:val="00CD16A9"/>
    <w:rsid w:val="00DA0538"/>
    <w:rsid w:val="00DB28E0"/>
    <w:rsid w:val="00DC60D3"/>
    <w:rsid w:val="00DC742F"/>
    <w:rsid w:val="00E14ACC"/>
    <w:rsid w:val="00E703A1"/>
    <w:rsid w:val="00E94152"/>
    <w:rsid w:val="00EA0F94"/>
    <w:rsid w:val="00EC2276"/>
    <w:rsid w:val="00ED76BC"/>
    <w:rsid w:val="00EE2160"/>
    <w:rsid w:val="00F37ECE"/>
    <w:rsid w:val="00F56628"/>
    <w:rsid w:val="00F617C5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98D9D"/>
  <w15:docId w15:val="{CF99BFD0-044C-433A-97B1-ACD2153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89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3A2892"/>
    <w:rPr>
      <w:rFonts w:hAnsi="Courier New"/>
      <w:szCs w:val="20"/>
    </w:rPr>
  </w:style>
  <w:style w:type="character" w:customStyle="1" w:styleId="a4">
    <w:name w:val="纯文本 字符"/>
    <w:basedOn w:val="a0"/>
    <w:link w:val="a3"/>
    <w:rsid w:val="003A2892"/>
    <w:rPr>
      <w:rFonts w:ascii="宋体" w:eastAsia="宋体" w:hAnsi="Courier New" w:cs="宋体"/>
      <w:kern w:val="0"/>
      <w:sz w:val="24"/>
      <w:szCs w:val="20"/>
    </w:rPr>
  </w:style>
  <w:style w:type="character" w:styleId="a5">
    <w:name w:val="Hyperlink"/>
    <w:uiPriority w:val="99"/>
    <w:rsid w:val="003A2892"/>
    <w:rPr>
      <w:color w:val="0000FF"/>
      <w:u w:val="single"/>
    </w:rPr>
  </w:style>
  <w:style w:type="table" w:styleId="a6">
    <w:name w:val="Table Grid"/>
    <w:basedOn w:val="a1"/>
    <w:uiPriority w:val="59"/>
    <w:qFormat/>
    <w:rsid w:val="003A28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A2892"/>
    <w:pPr>
      <w:ind w:firstLine="420"/>
    </w:pPr>
    <w:rPr>
      <w:szCs w:val="21"/>
    </w:rPr>
  </w:style>
  <w:style w:type="paragraph" w:styleId="a8">
    <w:name w:val="header"/>
    <w:basedOn w:val="a"/>
    <w:link w:val="a9"/>
    <w:uiPriority w:val="99"/>
    <w:unhideWhenUsed/>
    <w:rsid w:val="00E9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94152"/>
    <w:rPr>
      <w:rFonts w:ascii="宋体" w:eastAsia="宋体" w:hAnsi="宋体" w:cs="宋体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41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94152"/>
    <w:rPr>
      <w:rFonts w:ascii="宋体" w:eastAsia="宋体" w:hAnsi="宋体" w:cs="宋体"/>
      <w:kern w:val="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A0F94"/>
    <w:pPr>
      <w:spacing w:before="100" w:beforeAutospacing="1" w:after="100" w:afterAutospacing="1"/>
    </w:pPr>
  </w:style>
  <w:style w:type="character" w:customStyle="1" w:styleId="tooltip-item">
    <w:name w:val="tooltip-item"/>
    <w:basedOn w:val="a0"/>
    <w:rsid w:val="00EA0F94"/>
  </w:style>
  <w:style w:type="character" w:customStyle="1" w:styleId="tooltip-content">
    <w:name w:val="tooltip-content"/>
    <w:basedOn w:val="a0"/>
    <w:rsid w:val="00EA0F94"/>
  </w:style>
  <w:style w:type="character" w:customStyle="1" w:styleId="tooltip-text">
    <w:name w:val="tooltip-text"/>
    <w:basedOn w:val="a0"/>
    <w:rsid w:val="00EA0F94"/>
  </w:style>
  <w:style w:type="character" w:styleId="ad">
    <w:name w:val="Strong"/>
    <w:basedOn w:val="a0"/>
    <w:uiPriority w:val="22"/>
    <w:qFormat/>
    <w:rsid w:val="00EA0F9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0F9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A0F9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 Jin_Office</dc:creator>
  <cp:lastModifiedBy>Administrator</cp:lastModifiedBy>
  <cp:revision>4</cp:revision>
  <cp:lastPrinted>2020-03-24T05:02:00Z</cp:lastPrinted>
  <dcterms:created xsi:type="dcterms:W3CDTF">2020-03-24T05:05:00Z</dcterms:created>
  <dcterms:modified xsi:type="dcterms:W3CDTF">2020-03-24T05:10:00Z</dcterms:modified>
</cp:coreProperties>
</file>